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C8" w:rsidRDefault="00C66355">
      <w:pPr>
        <w:pStyle w:val="Ttulo"/>
        <w:tabs>
          <w:tab w:val="left" w:pos="3795"/>
        </w:tabs>
      </w:pPr>
      <w:bookmarkStart w:id="0" w:name="_GoBack"/>
      <w:bookmarkEnd w:id="0"/>
      <w:r>
        <w:t>EMENDA</w:t>
      </w:r>
      <w:r>
        <w:rPr>
          <w:spacing w:val="-8"/>
        </w:rPr>
        <w:t xml:space="preserve"> </w:t>
      </w:r>
      <w:r>
        <w:t>SUBSTITUTIVA</w:t>
      </w:r>
      <w:r>
        <w:rPr>
          <w:spacing w:val="-7"/>
        </w:rPr>
        <w:t xml:space="preserve"> </w:t>
      </w:r>
      <w:r>
        <w:t>N.º</w:t>
      </w:r>
      <w:r w:rsidR="00163B46">
        <w:t xml:space="preserve"> 03</w:t>
      </w:r>
      <w:r>
        <w:t>/2023</w:t>
      </w:r>
    </w:p>
    <w:p w:rsidR="001A44C8" w:rsidRDefault="001A44C8">
      <w:pPr>
        <w:pStyle w:val="Corpodetexto"/>
        <w:rPr>
          <w:b/>
          <w:sz w:val="26"/>
        </w:rPr>
      </w:pPr>
    </w:p>
    <w:p w:rsidR="001A44C8" w:rsidRDefault="001A44C8">
      <w:pPr>
        <w:pStyle w:val="Corpodetexto"/>
        <w:spacing w:before="1"/>
        <w:rPr>
          <w:b/>
          <w:sz w:val="26"/>
        </w:rPr>
      </w:pPr>
    </w:p>
    <w:p w:rsidR="001A44C8" w:rsidRDefault="00C66355">
      <w:pPr>
        <w:pStyle w:val="Corpodetexto"/>
        <w:ind w:left="113"/>
      </w:pPr>
      <w:r>
        <w:rPr>
          <w:b/>
          <w:sz w:val="22"/>
        </w:rPr>
        <w:t>Art.1.</w:t>
      </w:r>
      <w:r>
        <w:rPr>
          <w:b/>
          <w:spacing w:val="60"/>
          <w:sz w:val="2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projeto de</w:t>
      </w:r>
      <w:r>
        <w:rPr>
          <w:spacing w:val="-1"/>
        </w:rPr>
        <w:t xml:space="preserve"> </w:t>
      </w:r>
      <w:r>
        <w:t>lei passa a</w:t>
      </w:r>
      <w:r>
        <w:rPr>
          <w:spacing w:val="-1"/>
        </w:rPr>
        <w:t xml:space="preserve"> </w:t>
      </w:r>
      <w:r>
        <w:t>ter a</w:t>
      </w:r>
      <w:r>
        <w:rPr>
          <w:spacing w:val="-1"/>
        </w:rPr>
        <w:t xml:space="preserve"> </w:t>
      </w:r>
      <w:r>
        <w:t>seguinte redação:</w:t>
      </w:r>
    </w:p>
    <w:p w:rsidR="001A44C8" w:rsidRDefault="001A44C8">
      <w:pPr>
        <w:pStyle w:val="Corpodetexto"/>
        <w:spacing w:before="5"/>
      </w:pPr>
    </w:p>
    <w:p w:rsidR="001A44C8" w:rsidRDefault="00C66355">
      <w:pPr>
        <w:pStyle w:val="Corpodetexto"/>
        <w:spacing w:line="276" w:lineRule="auto"/>
        <w:ind w:left="1253" w:right="120"/>
        <w:jc w:val="both"/>
      </w:pPr>
      <w:r>
        <w:rPr>
          <w:b/>
        </w:rPr>
        <w:t>Art.1.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 Barra do Piraí poderá oferecer estágio a estudantes</w:t>
      </w:r>
      <w:r>
        <w:rPr>
          <w:spacing w:val="1"/>
        </w:rPr>
        <w:t xml:space="preserve"> </w:t>
      </w:r>
      <w:r>
        <w:t>regularmente matriculados em cursos de ensino superior em:</w:t>
      </w:r>
    </w:p>
    <w:p w:rsidR="001A44C8" w:rsidRDefault="00C66355">
      <w:pPr>
        <w:pStyle w:val="PargrafodaLista"/>
        <w:numPr>
          <w:ilvl w:val="0"/>
          <w:numId w:val="4"/>
        </w:numPr>
        <w:tabs>
          <w:tab w:val="left" w:pos="2378"/>
          <w:tab w:val="left" w:pos="2379"/>
        </w:tabs>
        <w:spacing w:before="200"/>
        <w:jc w:val="left"/>
        <w:rPr>
          <w:sz w:val="24"/>
        </w:rPr>
      </w:pPr>
      <w:r>
        <w:rPr>
          <w:sz w:val="24"/>
        </w:rPr>
        <w:t>Direito;</w:t>
      </w:r>
    </w:p>
    <w:p w:rsidR="001A44C8" w:rsidRDefault="001A44C8">
      <w:pPr>
        <w:pStyle w:val="Corpodetexto"/>
        <w:rPr>
          <w:sz w:val="21"/>
        </w:rPr>
      </w:pPr>
    </w:p>
    <w:p w:rsidR="001A44C8" w:rsidRDefault="00C66355">
      <w:pPr>
        <w:pStyle w:val="PargrafodaLista"/>
        <w:numPr>
          <w:ilvl w:val="0"/>
          <w:numId w:val="4"/>
        </w:numPr>
        <w:tabs>
          <w:tab w:val="left" w:pos="2378"/>
          <w:tab w:val="left" w:pos="2379"/>
        </w:tabs>
        <w:ind w:hanging="600"/>
        <w:jc w:val="left"/>
        <w:rPr>
          <w:sz w:val="24"/>
        </w:rPr>
      </w:pPr>
      <w:r>
        <w:rPr>
          <w:sz w:val="24"/>
        </w:rPr>
        <w:t>Comunicação;</w:t>
      </w:r>
    </w:p>
    <w:p w:rsidR="001A44C8" w:rsidRDefault="001A44C8">
      <w:pPr>
        <w:pStyle w:val="Corpodetexto"/>
        <w:rPr>
          <w:sz w:val="21"/>
        </w:rPr>
      </w:pPr>
    </w:p>
    <w:p w:rsidR="001A44C8" w:rsidRDefault="00C66355">
      <w:pPr>
        <w:pStyle w:val="PargrafodaLista"/>
        <w:numPr>
          <w:ilvl w:val="0"/>
          <w:numId w:val="4"/>
        </w:numPr>
        <w:tabs>
          <w:tab w:val="left" w:pos="2378"/>
          <w:tab w:val="left" w:pos="2379"/>
        </w:tabs>
        <w:ind w:hanging="680"/>
        <w:jc w:val="left"/>
        <w:rPr>
          <w:sz w:val="24"/>
        </w:rPr>
      </w:pPr>
      <w:r>
        <w:rPr>
          <w:sz w:val="24"/>
        </w:rPr>
        <w:t>Gestão Pública;</w:t>
      </w:r>
    </w:p>
    <w:p w:rsidR="001A44C8" w:rsidRDefault="001A44C8">
      <w:pPr>
        <w:pStyle w:val="Corpodetexto"/>
        <w:rPr>
          <w:sz w:val="21"/>
        </w:rPr>
      </w:pPr>
    </w:p>
    <w:p w:rsidR="001A44C8" w:rsidRDefault="00C66355">
      <w:pPr>
        <w:pStyle w:val="PargrafodaLista"/>
        <w:numPr>
          <w:ilvl w:val="0"/>
          <w:numId w:val="4"/>
        </w:numPr>
        <w:tabs>
          <w:tab w:val="left" w:pos="2378"/>
          <w:tab w:val="left" w:pos="2379"/>
        </w:tabs>
        <w:ind w:hanging="672"/>
        <w:jc w:val="left"/>
        <w:rPr>
          <w:sz w:val="24"/>
        </w:rPr>
      </w:pPr>
      <w:r>
        <w:rPr>
          <w:sz w:val="24"/>
        </w:rPr>
        <w:t>Administração;</w:t>
      </w:r>
    </w:p>
    <w:p w:rsidR="001A44C8" w:rsidRDefault="001A44C8">
      <w:pPr>
        <w:pStyle w:val="Corpodetexto"/>
        <w:rPr>
          <w:sz w:val="21"/>
        </w:rPr>
      </w:pPr>
    </w:p>
    <w:p w:rsidR="001A44C8" w:rsidRDefault="00C66355">
      <w:pPr>
        <w:pStyle w:val="PargrafodaLista"/>
        <w:numPr>
          <w:ilvl w:val="0"/>
          <w:numId w:val="4"/>
        </w:numPr>
        <w:tabs>
          <w:tab w:val="left" w:pos="2378"/>
          <w:tab w:val="left" w:pos="2379"/>
        </w:tabs>
        <w:ind w:hanging="592"/>
        <w:jc w:val="left"/>
        <w:rPr>
          <w:sz w:val="24"/>
        </w:rPr>
      </w:pPr>
      <w:r>
        <w:rPr>
          <w:sz w:val="24"/>
        </w:rPr>
        <w:t>Contabilidade;</w:t>
      </w:r>
    </w:p>
    <w:p w:rsidR="001A44C8" w:rsidRDefault="001A44C8">
      <w:pPr>
        <w:pStyle w:val="Corpodetexto"/>
        <w:rPr>
          <w:sz w:val="21"/>
        </w:rPr>
      </w:pPr>
    </w:p>
    <w:p w:rsidR="001A44C8" w:rsidRDefault="00C66355">
      <w:pPr>
        <w:pStyle w:val="PargrafodaLista"/>
        <w:numPr>
          <w:ilvl w:val="0"/>
          <w:numId w:val="4"/>
        </w:numPr>
        <w:tabs>
          <w:tab w:val="left" w:pos="2378"/>
          <w:tab w:val="left" w:pos="2379"/>
        </w:tabs>
        <w:ind w:hanging="694"/>
        <w:jc w:val="left"/>
        <w:rPr>
          <w:sz w:val="24"/>
        </w:rPr>
      </w:pPr>
      <w:r>
        <w:rPr>
          <w:sz w:val="24"/>
        </w:rPr>
        <w:t>Recursos Humanos.</w:t>
      </w:r>
    </w:p>
    <w:p w:rsidR="001A44C8" w:rsidRDefault="001A44C8">
      <w:pPr>
        <w:pStyle w:val="Corpodetexto"/>
        <w:rPr>
          <w:sz w:val="21"/>
        </w:rPr>
      </w:pPr>
    </w:p>
    <w:p w:rsidR="001A44C8" w:rsidRDefault="00C66355">
      <w:pPr>
        <w:pStyle w:val="Corpodetexto"/>
        <w:spacing w:line="276" w:lineRule="auto"/>
        <w:ind w:left="1253" w:right="115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único.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exercido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 xml:space="preserve">Municipal, desde que tenha condições de proporcionar experiência prática na linha </w:t>
      </w:r>
      <w:proofErr w:type="gramStart"/>
      <w:r>
        <w:t>de</w:t>
      </w:r>
      <w:proofErr w:type="gramEnd"/>
      <w:r>
        <w:rPr>
          <w:spacing w:val="1"/>
        </w:rPr>
        <w:t xml:space="preserve"> </w:t>
      </w:r>
      <w:proofErr w:type="gramStart"/>
      <w:r>
        <w:t>formação</w:t>
      </w:r>
      <w:proofErr w:type="gramEnd"/>
      <w:r>
        <w:t xml:space="preserve"> do estagiário.</w:t>
      </w:r>
    </w:p>
    <w:p w:rsidR="001A44C8" w:rsidRDefault="00C66355">
      <w:pPr>
        <w:pStyle w:val="Corpodetexto"/>
        <w:spacing w:before="200" w:line="276" w:lineRule="auto"/>
        <w:ind w:left="1253" w:right="116"/>
        <w:jc w:val="both"/>
      </w:pPr>
      <w:r>
        <w:rPr>
          <w:b/>
        </w:rPr>
        <w:t>Art.2.</w:t>
      </w:r>
      <w:r>
        <w:rPr>
          <w:b/>
          <w:spacing w:val="1"/>
        </w:rPr>
        <w:t xml:space="preserve"> </w:t>
      </w:r>
      <w:r>
        <w:t>A realização do estágio dar-se-á mediante a celebração de termo de convênio</w:t>
      </w:r>
      <w:r>
        <w:rPr>
          <w:spacing w:val="1"/>
        </w:rPr>
        <w:t xml:space="preserve"> </w:t>
      </w:r>
      <w:r>
        <w:t>entre a Câmara Municipal de Barra do Piraí e às instituições de ensino superior ou</w:t>
      </w:r>
      <w:r>
        <w:rPr>
          <w:spacing w:val="1"/>
        </w:rPr>
        <w:t xml:space="preserve"> </w:t>
      </w:r>
      <w:r>
        <w:t>agentes de integração públicos e privados.</w:t>
      </w:r>
    </w:p>
    <w:p w:rsidR="001A44C8" w:rsidRDefault="00C66355">
      <w:pPr>
        <w:pStyle w:val="Corpodetexto"/>
        <w:spacing w:before="200" w:line="276" w:lineRule="auto"/>
        <w:ind w:left="1253" w:right="116"/>
        <w:jc w:val="both"/>
      </w:pPr>
      <w:r>
        <w:rPr>
          <w:b/>
        </w:rPr>
        <w:t>Art.3.</w:t>
      </w:r>
      <w:r>
        <w:rPr>
          <w:b/>
          <w:spacing w:val="1"/>
        </w:rPr>
        <w:t xml:space="preserve"> </w:t>
      </w:r>
      <w:r>
        <w:t xml:space="preserve">A duração do estágio será de </w:t>
      </w:r>
      <w:proofErr w:type="gramStart"/>
      <w:r>
        <w:t>6</w:t>
      </w:r>
      <w:proofErr w:type="gramEnd"/>
      <w:r>
        <w:t xml:space="preserve"> (seis) meses, podendo ser prorrogada, de comum</w:t>
      </w:r>
      <w:r>
        <w:rPr>
          <w:spacing w:val="1"/>
        </w:rPr>
        <w:t xml:space="preserve"> </w:t>
      </w:r>
      <w:r>
        <w:t>acordo,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período,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(dois)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exceção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estagiário portador de deficiência.</w:t>
      </w:r>
    </w:p>
    <w:p w:rsidR="001A44C8" w:rsidRDefault="00C66355">
      <w:pPr>
        <w:pStyle w:val="Corpodetexto"/>
        <w:spacing w:before="200" w:line="276" w:lineRule="auto"/>
        <w:ind w:left="1253" w:right="119"/>
        <w:jc w:val="both"/>
      </w:pPr>
      <w:r>
        <w:rPr>
          <w:b/>
        </w:rPr>
        <w:t>Art.4.</w:t>
      </w:r>
      <w:r>
        <w:rPr>
          <w:b/>
          <w:spacing w:val="5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Câmara</w:t>
      </w:r>
      <w:r>
        <w:rPr>
          <w:spacing w:val="13"/>
        </w:rPr>
        <w:t xml:space="preserve"> </w:t>
      </w:r>
      <w:r>
        <w:t>oferecerá</w:t>
      </w:r>
      <w:r>
        <w:rPr>
          <w:spacing w:val="14"/>
        </w:rPr>
        <w:t xml:space="preserve"> </w:t>
      </w:r>
      <w:r>
        <w:t>até</w:t>
      </w:r>
      <w:r>
        <w:rPr>
          <w:spacing w:val="14"/>
        </w:rPr>
        <w:t xml:space="preserve"> </w:t>
      </w:r>
      <w:r w:rsidR="00163B46">
        <w:t>30</w:t>
      </w:r>
      <w:r>
        <w:rPr>
          <w:spacing w:val="14"/>
        </w:rPr>
        <w:t xml:space="preserve"> </w:t>
      </w:r>
      <w:r w:rsidR="00163B46">
        <w:t>(trinta</w:t>
      </w:r>
      <w:r>
        <w:t>)</w:t>
      </w:r>
      <w:r>
        <w:rPr>
          <w:spacing w:val="14"/>
        </w:rPr>
        <w:t xml:space="preserve"> </w:t>
      </w:r>
      <w:r>
        <w:t>vagas</w:t>
      </w:r>
      <w:r>
        <w:rPr>
          <w:spacing w:val="1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nível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e</w:t>
      </w:r>
      <w:r>
        <w:rPr>
          <w:spacing w:val="-57"/>
        </w:rPr>
        <w:t xml:space="preserve"> </w:t>
      </w:r>
      <w:proofErr w:type="gramStart"/>
      <w:r>
        <w:t>4</w:t>
      </w:r>
      <w:proofErr w:type="gramEnd"/>
      <w:r>
        <w:t xml:space="preserve"> (quatro) vagas para estudantes de nível médio.</w:t>
      </w:r>
    </w:p>
    <w:p w:rsidR="001A44C8" w:rsidRDefault="00C66355">
      <w:pPr>
        <w:pStyle w:val="Corpodetexto"/>
        <w:spacing w:before="200"/>
        <w:ind w:left="1253"/>
        <w:jc w:val="both"/>
      </w:pPr>
      <w:r>
        <w:rPr>
          <w:b/>
        </w:rPr>
        <w:t>Art.5.</w:t>
      </w:r>
      <w:r>
        <w:rPr>
          <w:b/>
          <w:spacing w:val="1"/>
        </w:rPr>
        <w:t xml:space="preserve"> </w:t>
      </w:r>
      <w:r>
        <w:t xml:space="preserve">A jornada de atividades dos estagiários será de </w:t>
      </w:r>
      <w:proofErr w:type="gramStart"/>
      <w:r>
        <w:t>4</w:t>
      </w:r>
      <w:proofErr w:type="gramEnd"/>
      <w:r>
        <w:t xml:space="preserve"> (quatro) horas diárias.</w:t>
      </w:r>
    </w:p>
    <w:p w:rsidR="001A44C8" w:rsidRDefault="001A44C8">
      <w:pPr>
        <w:pStyle w:val="Corpodetexto"/>
        <w:spacing w:before="11"/>
        <w:rPr>
          <w:sz w:val="20"/>
        </w:rPr>
      </w:pPr>
    </w:p>
    <w:p w:rsidR="001A44C8" w:rsidRDefault="00C66355">
      <w:pPr>
        <w:pStyle w:val="Corpodetexto"/>
        <w:spacing w:line="276" w:lineRule="auto"/>
        <w:ind w:left="1253" w:right="112"/>
        <w:jc w:val="both"/>
      </w:pPr>
      <w:r>
        <w:rPr>
          <w:b/>
        </w:rPr>
        <w:t>Art.6.</w:t>
      </w:r>
      <w:r>
        <w:rPr>
          <w:b/>
          <w:spacing w:val="1"/>
        </w:rPr>
        <w:t xml:space="preserve"> </w:t>
      </w:r>
      <w:r>
        <w:t>Os estagiários receberão, mensalmente, a título de bolsa-estágio, o valor de R$</w:t>
      </w:r>
      <w:r>
        <w:rPr>
          <w:spacing w:val="1"/>
        </w:rPr>
        <w:t xml:space="preserve"> </w:t>
      </w:r>
      <w:r>
        <w:t>1.100,00</w:t>
      </w:r>
      <w:r>
        <w:rPr>
          <w:spacing w:val="1"/>
        </w:rPr>
        <w:t xml:space="preserve"> </w:t>
      </w:r>
      <w:r>
        <w:t>(mil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cem</w:t>
      </w:r>
      <w:r>
        <w:rPr>
          <w:spacing w:val="1"/>
        </w:rPr>
        <w:t xml:space="preserve"> </w:t>
      </w:r>
      <w:r>
        <w:t>reais)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estudantes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R$</w:t>
      </w:r>
      <w:r>
        <w:rPr>
          <w:spacing w:val="60"/>
        </w:rPr>
        <w:t xml:space="preserve"> </w:t>
      </w:r>
      <w:r>
        <w:t>500,00</w:t>
      </w:r>
      <w:r>
        <w:rPr>
          <w:spacing w:val="1"/>
        </w:rPr>
        <w:t xml:space="preserve"> </w:t>
      </w:r>
      <w:r>
        <w:t>(quinhentos reais) para estudantes de ensino médio.</w:t>
      </w:r>
    </w:p>
    <w:p w:rsidR="001A44C8" w:rsidRDefault="00C66355">
      <w:pPr>
        <w:pStyle w:val="Corpodetexto"/>
        <w:spacing w:before="200" w:line="276" w:lineRule="auto"/>
        <w:ind w:left="2378" w:right="119"/>
        <w:jc w:val="both"/>
      </w:pPr>
      <w:r>
        <w:t>§1º</w:t>
      </w:r>
      <w:proofErr w:type="gramStart"/>
      <w:r>
        <w:t xml:space="preserve">  </w:t>
      </w:r>
      <w:r>
        <w:rPr>
          <w:spacing w:val="1"/>
        </w:rPr>
        <w:t xml:space="preserve"> </w:t>
      </w:r>
      <w:proofErr w:type="gramEnd"/>
      <w:r>
        <w:t>Os</w:t>
      </w:r>
      <w:r>
        <w:rPr>
          <w:spacing w:val="60"/>
        </w:rPr>
        <w:t xml:space="preserve"> </w:t>
      </w:r>
      <w:r>
        <w:t>estagiários</w:t>
      </w:r>
      <w:r>
        <w:rPr>
          <w:spacing w:val="60"/>
        </w:rPr>
        <w:t xml:space="preserve"> </w:t>
      </w:r>
      <w:r>
        <w:t>receberão, a título de auxílio-transporte e ajuda de</w:t>
      </w:r>
      <w:r>
        <w:rPr>
          <w:spacing w:val="1"/>
        </w:rPr>
        <w:t xml:space="preserve"> </w:t>
      </w:r>
      <w:r>
        <w:t>custo, R$ 400,00 (trezentos reais) mensais.</w:t>
      </w:r>
    </w:p>
    <w:p w:rsidR="001A44C8" w:rsidRDefault="00C66355">
      <w:pPr>
        <w:pStyle w:val="Corpodetexto"/>
        <w:spacing w:line="276" w:lineRule="auto"/>
        <w:ind w:left="2378" w:right="119"/>
        <w:jc w:val="both"/>
      </w:pPr>
      <w:r>
        <w:t>§2º</w:t>
      </w:r>
      <w:r>
        <w:rPr>
          <w:spacing w:val="1"/>
        </w:rPr>
        <w:t xml:space="preserve"> </w:t>
      </w:r>
      <w:r>
        <w:t>O pagamento da bolsa-estágio e do auxílio-transporte será efetuado</w:t>
      </w:r>
      <w:r>
        <w:rPr>
          <w:spacing w:val="1"/>
        </w:rPr>
        <w:t xml:space="preserve"> </w:t>
      </w:r>
      <w:r>
        <w:t>conjuntamente com o pagamento dos servidores da Câmara Municipal de</w:t>
      </w:r>
      <w:r>
        <w:rPr>
          <w:spacing w:val="1"/>
        </w:rPr>
        <w:t xml:space="preserve"> </w:t>
      </w:r>
      <w:r>
        <w:t>Barra do Piraí.</w:t>
      </w:r>
    </w:p>
    <w:p w:rsidR="001A44C8" w:rsidRDefault="00C66355">
      <w:pPr>
        <w:pStyle w:val="Corpodetexto"/>
        <w:ind w:left="2378"/>
        <w:jc w:val="both"/>
      </w:pPr>
      <w:r>
        <w:t xml:space="preserve">§3º    </w:t>
      </w:r>
      <w:r>
        <w:rPr>
          <w:spacing w:val="46"/>
        </w:rPr>
        <w:t xml:space="preserve"> </w:t>
      </w:r>
      <w:r>
        <w:t>Fica vedada a concessão de outros benefícios aos estagiários.</w:t>
      </w:r>
    </w:p>
    <w:p w:rsidR="001A44C8" w:rsidRDefault="001A44C8">
      <w:pPr>
        <w:jc w:val="both"/>
        <w:sectPr w:rsidR="001A44C8">
          <w:headerReference w:type="default" r:id="rId8"/>
          <w:footerReference w:type="default" r:id="rId9"/>
          <w:type w:val="continuous"/>
          <w:pgSz w:w="11920" w:h="16840"/>
          <w:pgMar w:top="2000" w:right="1020" w:bottom="1080" w:left="1020" w:header="292" w:footer="884" w:gutter="0"/>
          <w:pgNumType w:start="1"/>
          <w:cols w:space="720"/>
        </w:sectPr>
      </w:pPr>
    </w:p>
    <w:p w:rsidR="001A44C8" w:rsidRDefault="00C66355">
      <w:pPr>
        <w:pStyle w:val="Corpodetexto"/>
        <w:spacing w:before="93"/>
        <w:ind w:left="1298"/>
      </w:pPr>
      <w:r>
        <w:lastRenderedPageBreak/>
        <w:t>São deveres dos estagiários:</w:t>
      </w:r>
    </w:p>
    <w:p w:rsidR="001A44C8" w:rsidRDefault="001A44C8">
      <w:pPr>
        <w:pStyle w:val="Corpodetexto"/>
        <w:rPr>
          <w:sz w:val="21"/>
        </w:rPr>
      </w:pPr>
    </w:p>
    <w:p w:rsidR="001A44C8" w:rsidRDefault="00C66355">
      <w:pPr>
        <w:pStyle w:val="PargrafodaLista"/>
        <w:numPr>
          <w:ilvl w:val="0"/>
          <w:numId w:val="3"/>
        </w:numPr>
        <w:tabs>
          <w:tab w:val="left" w:pos="2378"/>
          <w:tab w:val="left" w:pos="2379"/>
        </w:tabs>
        <w:spacing w:line="276" w:lineRule="auto"/>
        <w:ind w:right="115"/>
        <w:jc w:val="left"/>
        <w:rPr>
          <w:sz w:val="24"/>
        </w:rPr>
      </w:pPr>
      <w:proofErr w:type="gramStart"/>
      <w:r>
        <w:rPr>
          <w:sz w:val="24"/>
        </w:rPr>
        <w:t>exercer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com</w:t>
      </w:r>
      <w:r>
        <w:rPr>
          <w:spacing w:val="43"/>
          <w:sz w:val="24"/>
        </w:rPr>
        <w:t xml:space="preserve"> </w:t>
      </w:r>
      <w:r>
        <w:rPr>
          <w:sz w:val="24"/>
        </w:rPr>
        <w:t>zelo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dedicação</w:t>
      </w:r>
      <w:r>
        <w:rPr>
          <w:spacing w:val="29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atividades</w:t>
      </w:r>
      <w:r>
        <w:rPr>
          <w:spacing w:val="28"/>
          <w:sz w:val="24"/>
        </w:rPr>
        <w:t xml:space="preserve"> </w:t>
      </w:r>
      <w:r>
        <w:rPr>
          <w:sz w:val="24"/>
        </w:rPr>
        <w:t>que</w:t>
      </w:r>
      <w:r>
        <w:rPr>
          <w:spacing w:val="29"/>
          <w:sz w:val="24"/>
        </w:rPr>
        <w:t xml:space="preserve"> </w:t>
      </w:r>
      <w:r>
        <w:rPr>
          <w:sz w:val="24"/>
        </w:rPr>
        <w:t>lhes</w:t>
      </w:r>
      <w:r>
        <w:rPr>
          <w:spacing w:val="28"/>
          <w:sz w:val="24"/>
        </w:rPr>
        <w:t xml:space="preserve"> </w:t>
      </w:r>
      <w:r>
        <w:rPr>
          <w:sz w:val="24"/>
        </w:rPr>
        <w:t>forem</w:t>
      </w:r>
      <w:r>
        <w:rPr>
          <w:spacing w:val="29"/>
          <w:sz w:val="24"/>
        </w:rPr>
        <w:t xml:space="preserve"> </w:t>
      </w:r>
      <w:r>
        <w:rPr>
          <w:sz w:val="24"/>
        </w:rPr>
        <w:t>atribuídas,</w:t>
      </w:r>
      <w:r>
        <w:rPr>
          <w:spacing w:val="28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conformidade com o plano de estágio;</w:t>
      </w:r>
    </w:p>
    <w:p w:rsidR="001A44C8" w:rsidRDefault="00C66355">
      <w:pPr>
        <w:pStyle w:val="PargrafodaLista"/>
        <w:numPr>
          <w:ilvl w:val="0"/>
          <w:numId w:val="3"/>
        </w:numPr>
        <w:tabs>
          <w:tab w:val="left" w:pos="2378"/>
          <w:tab w:val="left" w:pos="2379"/>
        </w:tabs>
        <w:spacing w:before="200"/>
        <w:ind w:hanging="600"/>
        <w:jc w:val="left"/>
        <w:rPr>
          <w:sz w:val="24"/>
        </w:rPr>
      </w:pPr>
      <w:proofErr w:type="gramStart"/>
      <w:r>
        <w:rPr>
          <w:sz w:val="24"/>
        </w:rPr>
        <w:t>ser</w:t>
      </w:r>
      <w:proofErr w:type="gramEnd"/>
      <w:r>
        <w:rPr>
          <w:sz w:val="24"/>
        </w:rPr>
        <w:t xml:space="preserve"> assíduo e pontual;</w:t>
      </w:r>
    </w:p>
    <w:p w:rsidR="001A44C8" w:rsidRDefault="001A44C8">
      <w:pPr>
        <w:pStyle w:val="Corpodetexto"/>
        <w:rPr>
          <w:sz w:val="21"/>
        </w:rPr>
      </w:pPr>
    </w:p>
    <w:p w:rsidR="001A44C8" w:rsidRDefault="00C66355">
      <w:pPr>
        <w:pStyle w:val="PargrafodaLista"/>
        <w:numPr>
          <w:ilvl w:val="0"/>
          <w:numId w:val="3"/>
        </w:numPr>
        <w:tabs>
          <w:tab w:val="left" w:pos="2378"/>
          <w:tab w:val="left" w:pos="2379"/>
        </w:tabs>
        <w:ind w:hanging="680"/>
        <w:jc w:val="left"/>
        <w:rPr>
          <w:sz w:val="24"/>
        </w:rPr>
      </w:pPr>
      <w:proofErr w:type="gramStart"/>
      <w:r>
        <w:rPr>
          <w:sz w:val="24"/>
        </w:rPr>
        <w:t>efetuar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diariamente,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frequência;</w:t>
      </w:r>
    </w:p>
    <w:p w:rsidR="001A44C8" w:rsidRDefault="001A44C8">
      <w:pPr>
        <w:pStyle w:val="Corpodetexto"/>
        <w:rPr>
          <w:sz w:val="21"/>
        </w:rPr>
      </w:pPr>
    </w:p>
    <w:p w:rsidR="001A44C8" w:rsidRDefault="00C66355">
      <w:pPr>
        <w:pStyle w:val="PargrafodaLista"/>
        <w:numPr>
          <w:ilvl w:val="0"/>
          <w:numId w:val="3"/>
        </w:numPr>
        <w:tabs>
          <w:tab w:val="left" w:pos="2379"/>
        </w:tabs>
        <w:spacing w:line="276" w:lineRule="auto"/>
        <w:ind w:right="117" w:hanging="672"/>
        <w:jc w:val="both"/>
        <w:rPr>
          <w:sz w:val="24"/>
        </w:rPr>
      </w:pPr>
      <w:proofErr w:type="gramStart"/>
      <w:r>
        <w:rPr>
          <w:sz w:val="24"/>
        </w:rPr>
        <w:t>comunicar</w:t>
      </w:r>
      <w:proofErr w:type="gramEnd"/>
      <w:r>
        <w:rPr>
          <w:sz w:val="24"/>
        </w:rPr>
        <w:t xml:space="preserve"> imediatamente o Secretário-Geral de Administração da Câmara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Barra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Piraí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1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1"/>
          <w:sz w:val="24"/>
        </w:rPr>
        <w:t xml:space="preserve"> </w:t>
      </w:r>
      <w:r>
        <w:rPr>
          <w:sz w:val="24"/>
        </w:rPr>
        <w:t>do estágio ou</w:t>
      </w:r>
      <w:r>
        <w:rPr>
          <w:spacing w:val="1"/>
          <w:sz w:val="24"/>
        </w:rPr>
        <w:t xml:space="preserve"> </w:t>
      </w:r>
      <w:r>
        <w:rPr>
          <w:sz w:val="24"/>
        </w:rPr>
        <w:t>qualquer alteração relativa ao curso em que se encontrar matriculado;</w:t>
      </w:r>
    </w:p>
    <w:p w:rsidR="001A44C8" w:rsidRDefault="00C66355">
      <w:pPr>
        <w:pStyle w:val="PargrafodaLista"/>
        <w:numPr>
          <w:ilvl w:val="0"/>
          <w:numId w:val="3"/>
        </w:numPr>
        <w:tabs>
          <w:tab w:val="left" w:pos="2378"/>
          <w:tab w:val="left" w:pos="2379"/>
        </w:tabs>
        <w:spacing w:before="200"/>
        <w:ind w:hanging="592"/>
        <w:jc w:val="left"/>
        <w:rPr>
          <w:sz w:val="24"/>
        </w:rPr>
      </w:pPr>
      <w:proofErr w:type="gramStart"/>
      <w:r>
        <w:rPr>
          <w:sz w:val="24"/>
        </w:rPr>
        <w:t>zelar</w:t>
      </w:r>
      <w:proofErr w:type="gramEnd"/>
      <w:r>
        <w:rPr>
          <w:sz w:val="24"/>
        </w:rPr>
        <w:t xml:space="preserve"> pela economia dos recursos e pela conservação do patrimônio público.</w:t>
      </w:r>
    </w:p>
    <w:p w:rsidR="001A44C8" w:rsidRDefault="001A44C8">
      <w:pPr>
        <w:pStyle w:val="Corpodetexto"/>
        <w:spacing w:before="2"/>
        <w:rPr>
          <w:sz w:val="31"/>
        </w:rPr>
      </w:pPr>
    </w:p>
    <w:p w:rsidR="001A44C8" w:rsidRDefault="00C66355">
      <w:pPr>
        <w:pStyle w:val="Corpodetexto"/>
        <w:spacing w:line="276" w:lineRule="auto"/>
        <w:ind w:left="2378" w:right="113"/>
        <w:jc w:val="both"/>
      </w:pPr>
      <w:r>
        <w:rPr>
          <w:b/>
        </w:rPr>
        <w:t xml:space="preserve">Parágrafo único. </w:t>
      </w:r>
      <w:proofErr w:type="gramStart"/>
      <w:r>
        <w:t>nos</w:t>
      </w:r>
      <w:proofErr w:type="gramEnd"/>
      <w:r>
        <w:t xml:space="preserve"> casos de ausência deverá o Estagiário apresentar ao</w:t>
      </w:r>
      <w:r>
        <w:rPr>
          <w:spacing w:val="1"/>
        </w:rPr>
        <w:t xml:space="preserve"> </w:t>
      </w:r>
      <w:r>
        <w:t>Secretário-Geral de Administração da Câmara Municipal de Barra do Piraí,</w:t>
      </w:r>
      <w:r>
        <w:rPr>
          <w:spacing w:val="1"/>
        </w:rPr>
        <w:t xml:space="preserve"> </w:t>
      </w:r>
      <w:r>
        <w:t>no prazo máximo de 5 (cinco) dias, documento comprobatório de sua falta,</w:t>
      </w:r>
      <w:r>
        <w:rPr>
          <w:spacing w:val="1"/>
        </w:rPr>
        <w:t xml:space="preserve"> </w:t>
      </w:r>
      <w:r>
        <w:t>podendo,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gestor,</w:t>
      </w:r>
      <w:r>
        <w:rPr>
          <w:spacing w:val="1"/>
        </w:rPr>
        <w:t xml:space="preserve"> </w:t>
      </w:r>
      <w:r>
        <w:t>aboná-la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conveniência e oportunidade da medida.</w:t>
      </w:r>
    </w:p>
    <w:p w:rsidR="001A44C8" w:rsidRDefault="001A44C8">
      <w:pPr>
        <w:pStyle w:val="Corpodetexto"/>
        <w:rPr>
          <w:sz w:val="26"/>
        </w:rPr>
      </w:pPr>
    </w:p>
    <w:p w:rsidR="001A44C8" w:rsidRDefault="00C66355">
      <w:pPr>
        <w:pStyle w:val="Corpodetexto"/>
        <w:spacing w:before="218"/>
        <w:ind w:left="1253"/>
      </w:pPr>
      <w:r>
        <w:rPr>
          <w:b/>
        </w:rPr>
        <w:t>Art.7.</w:t>
      </w:r>
      <w:r>
        <w:rPr>
          <w:b/>
          <w:spacing w:val="61"/>
        </w:rPr>
        <w:t xml:space="preserve"> </w:t>
      </w:r>
      <w:r>
        <w:t>São deveres do Secretário-Geral de Administração:</w:t>
      </w:r>
    </w:p>
    <w:p w:rsidR="001A44C8" w:rsidRDefault="001A44C8">
      <w:pPr>
        <w:pStyle w:val="Corpodetexto"/>
        <w:rPr>
          <w:sz w:val="21"/>
        </w:rPr>
      </w:pPr>
    </w:p>
    <w:p w:rsidR="001A44C8" w:rsidRDefault="00C66355">
      <w:pPr>
        <w:pStyle w:val="PargrafodaLista"/>
        <w:numPr>
          <w:ilvl w:val="0"/>
          <w:numId w:val="2"/>
        </w:numPr>
        <w:tabs>
          <w:tab w:val="left" w:pos="2378"/>
          <w:tab w:val="left" w:pos="2379"/>
        </w:tabs>
        <w:jc w:val="left"/>
        <w:rPr>
          <w:sz w:val="24"/>
        </w:rPr>
      </w:pPr>
      <w:proofErr w:type="gramStart"/>
      <w:r>
        <w:rPr>
          <w:sz w:val="24"/>
        </w:rPr>
        <w:t>promover</w:t>
      </w:r>
      <w:proofErr w:type="gramEnd"/>
      <w:r>
        <w:rPr>
          <w:sz w:val="24"/>
        </w:rPr>
        <w:t xml:space="preserve"> a efetiva inserção do estagiário no ambiente de trabalho;</w:t>
      </w:r>
    </w:p>
    <w:p w:rsidR="001A44C8" w:rsidRDefault="001A44C8">
      <w:pPr>
        <w:pStyle w:val="Corpodetexto"/>
        <w:rPr>
          <w:sz w:val="21"/>
        </w:rPr>
      </w:pPr>
    </w:p>
    <w:p w:rsidR="001A44C8" w:rsidRDefault="00C66355">
      <w:pPr>
        <w:pStyle w:val="PargrafodaLista"/>
        <w:numPr>
          <w:ilvl w:val="0"/>
          <w:numId w:val="2"/>
        </w:numPr>
        <w:tabs>
          <w:tab w:val="left" w:pos="2379"/>
        </w:tabs>
        <w:spacing w:line="276" w:lineRule="auto"/>
        <w:ind w:right="118" w:hanging="600"/>
        <w:jc w:val="both"/>
        <w:rPr>
          <w:sz w:val="24"/>
        </w:rPr>
      </w:pPr>
      <w:proofErr w:type="gramStart"/>
      <w:r>
        <w:rPr>
          <w:sz w:val="24"/>
        </w:rPr>
        <w:t>realizar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estagiário;</w:t>
      </w:r>
    </w:p>
    <w:p w:rsidR="001A44C8" w:rsidRDefault="00C66355">
      <w:pPr>
        <w:pStyle w:val="PargrafodaLista"/>
        <w:numPr>
          <w:ilvl w:val="0"/>
          <w:numId w:val="2"/>
        </w:numPr>
        <w:tabs>
          <w:tab w:val="left" w:pos="2379"/>
        </w:tabs>
        <w:spacing w:before="200" w:line="276" w:lineRule="auto"/>
        <w:ind w:right="121" w:hanging="680"/>
        <w:jc w:val="both"/>
        <w:rPr>
          <w:sz w:val="24"/>
        </w:rPr>
      </w:pPr>
      <w:proofErr w:type="gramStart"/>
      <w:r>
        <w:rPr>
          <w:sz w:val="24"/>
        </w:rPr>
        <w:t>zelar</w:t>
      </w:r>
      <w:proofErr w:type="gramEnd"/>
      <w:r>
        <w:rPr>
          <w:sz w:val="24"/>
        </w:rPr>
        <w:t xml:space="preserve"> pelo integral cumprimento do termo de compromisso do estágio e do</w:t>
      </w:r>
      <w:r>
        <w:rPr>
          <w:spacing w:val="1"/>
          <w:sz w:val="24"/>
        </w:rPr>
        <w:t xml:space="preserve"> </w:t>
      </w:r>
      <w:r>
        <w:rPr>
          <w:sz w:val="24"/>
        </w:rPr>
        <w:t>plano de atividades do estagiário.</w:t>
      </w:r>
    </w:p>
    <w:p w:rsidR="001A44C8" w:rsidRDefault="001A44C8">
      <w:pPr>
        <w:pStyle w:val="Corpodetexto"/>
        <w:rPr>
          <w:sz w:val="26"/>
        </w:rPr>
      </w:pPr>
    </w:p>
    <w:p w:rsidR="001A44C8" w:rsidRDefault="00C66355">
      <w:pPr>
        <w:pStyle w:val="Corpodetexto"/>
        <w:spacing w:before="219"/>
        <w:ind w:left="1253"/>
      </w:pPr>
      <w:r>
        <w:rPr>
          <w:b/>
        </w:rPr>
        <w:t>Art.8.</w:t>
      </w:r>
      <w:r>
        <w:rPr>
          <w:b/>
          <w:spacing w:val="61"/>
        </w:rPr>
        <w:t xml:space="preserve"> </w:t>
      </w:r>
      <w:r>
        <w:t>O desligamento do estagiário ocorrerá:</w:t>
      </w:r>
    </w:p>
    <w:p w:rsidR="001A44C8" w:rsidRDefault="001A44C8">
      <w:pPr>
        <w:pStyle w:val="Corpodetexto"/>
        <w:spacing w:before="11"/>
        <w:rPr>
          <w:sz w:val="20"/>
        </w:rPr>
      </w:pPr>
    </w:p>
    <w:p w:rsidR="001A44C8" w:rsidRDefault="00C66355">
      <w:pPr>
        <w:pStyle w:val="PargrafodaLista"/>
        <w:numPr>
          <w:ilvl w:val="0"/>
          <w:numId w:val="1"/>
        </w:numPr>
        <w:tabs>
          <w:tab w:val="left" w:pos="2378"/>
          <w:tab w:val="left" w:pos="2379"/>
        </w:tabs>
        <w:spacing w:line="276" w:lineRule="auto"/>
        <w:ind w:right="114"/>
        <w:jc w:val="left"/>
        <w:rPr>
          <w:sz w:val="24"/>
        </w:rPr>
      </w:pPr>
      <w:proofErr w:type="gramStart"/>
      <w:r>
        <w:rPr>
          <w:sz w:val="24"/>
        </w:rPr>
        <w:t>automaticamente</w:t>
      </w:r>
      <w:proofErr w:type="gramEnd"/>
      <w:r>
        <w:rPr>
          <w:sz w:val="24"/>
        </w:rPr>
        <w:t>, ao término do período acordado no termo de compromisso</w:t>
      </w:r>
      <w:r>
        <w:rPr>
          <w:spacing w:val="-57"/>
          <w:sz w:val="24"/>
        </w:rPr>
        <w:t xml:space="preserve"> </w:t>
      </w:r>
      <w:r>
        <w:rPr>
          <w:sz w:val="24"/>
        </w:rPr>
        <w:t>do estágio;</w:t>
      </w:r>
    </w:p>
    <w:p w:rsidR="001A44C8" w:rsidRDefault="00C66355">
      <w:pPr>
        <w:pStyle w:val="PargrafodaLista"/>
        <w:numPr>
          <w:ilvl w:val="0"/>
          <w:numId w:val="1"/>
        </w:numPr>
        <w:tabs>
          <w:tab w:val="left" w:pos="2379"/>
        </w:tabs>
        <w:spacing w:before="200" w:line="276" w:lineRule="auto"/>
        <w:ind w:right="124" w:hanging="600"/>
        <w:jc w:val="both"/>
        <w:rPr>
          <w:sz w:val="24"/>
        </w:rPr>
      </w:pPr>
      <w:proofErr w:type="gramStart"/>
      <w:r>
        <w:rPr>
          <w:sz w:val="24"/>
        </w:rPr>
        <w:t>pelo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abandono,</w:t>
      </w:r>
      <w:r>
        <w:rPr>
          <w:spacing w:val="-3"/>
          <w:sz w:val="24"/>
        </w:rPr>
        <w:t xml:space="preserve"> </w:t>
      </w:r>
      <w:r>
        <w:rPr>
          <w:sz w:val="24"/>
        </w:rPr>
        <w:t>conclusão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interrupção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  <w:r>
        <w:rPr>
          <w:spacing w:val="-3"/>
          <w:sz w:val="24"/>
        </w:rPr>
        <w:t xml:space="preserve"> </w:t>
      </w:r>
      <w:r>
        <w:rPr>
          <w:sz w:val="24"/>
        </w:rPr>
        <w:t>superior,</w:t>
      </w:r>
      <w:r>
        <w:rPr>
          <w:spacing w:val="-2"/>
          <w:sz w:val="24"/>
        </w:rPr>
        <w:t xml:space="preserve"> </w:t>
      </w:r>
      <w:r>
        <w:rPr>
          <w:sz w:val="24"/>
        </w:rPr>
        <w:t>ensino</w:t>
      </w:r>
      <w:r>
        <w:rPr>
          <w:spacing w:val="-58"/>
          <w:sz w:val="24"/>
        </w:rPr>
        <w:t xml:space="preserve"> </w:t>
      </w:r>
      <w:r>
        <w:rPr>
          <w:sz w:val="24"/>
        </w:rPr>
        <w:t>médio ou ensino médio técnico;</w:t>
      </w:r>
    </w:p>
    <w:p w:rsidR="001A44C8" w:rsidRDefault="00C66355">
      <w:pPr>
        <w:pStyle w:val="PargrafodaLista"/>
        <w:numPr>
          <w:ilvl w:val="0"/>
          <w:numId w:val="1"/>
        </w:numPr>
        <w:tabs>
          <w:tab w:val="left" w:pos="2379"/>
        </w:tabs>
        <w:spacing w:before="200" w:line="276" w:lineRule="auto"/>
        <w:ind w:right="114" w:hanging="680"/>
        <w:jc w:val="both"/>
        <w:rPr>
          <w:sz w:val="24"/>
        </w:rPr>
      </w:pPr>
      <w:proofErr w:type="gramStart"/>
      <w:r>
        <w:rPr>
          <w:sz w:val="24"/>
        </w:rPr>
        <w:t>pela</w:t>
      </w:r>
      <w:proofErr w:type="gramEnd"/>
      <w:r>
        <w:rPr>
          <w:sz w:val="24"/>
        </w:rPr>
        <w:t xml:space="preserve"> ausência, injustificada, por mais de 5 (cinco) dias, consecutivos ou não,</w:t>
      </w:r>
      <w:r>
        <w:rPr>
          <w:spacing w:val="1"/>
          <w:sz w:val="24"/>
        </w:rPr>
        <w:t xml:space="preserve"> </w:t>
      </w:r>
      <w:r>
        <w:rPr>
          <w:sz w:val="24"/>
        </w:rPr>
        <w:t>no período de um mês;</w:t>
      </w:r>
    </w:p>
    <w:p w:rsidR="001A44C8" w:rsidRDefault="00C66355">
      <w:pPr>
        <w:pStyle w:val="PargrafodaLista"/>
        <w:numPr>
          <w:ilvl w:val="0"/>
          <w:numId w:val="1"/>
        </w:numPr>
        <w:tabs>
          <w:tab w:val="left" w:pos="2379"/>
        </w:tabs>
        <w:spacing w:before="200" w:line="276" w:lineRule="auto"/>
        <w:ind w:right="114" w:hanging="672"/>
        <w:jc w:val="both"/>
        <w:rPr>
          <w:sz w:val="24"/>
        </w:rPr>
      </w:pPr>
      <w:proofErr w:type="gramStart"/>
      <w:r>
        <w:rPr>
          <w:sz w:val="24"/>
        </w:rPr>
        <w:t>pela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ausência,</w:t>
      </w:r>
      <w:r>
        <w:rPr>
          <w:spacing w:val="44"/>
          <w:sz w:val="24"/>
        </w:rPr>
        <w:t xml:space="preserve"> </w:t>
      </w:r>
      <w:r>
        <w:rPr>
          <w:sz w:val="24"/>
        </w:rPr>
        <w:t>injustificada,</w:t>
      </w:r>
      <w:r>
        <w:rPr>
          <w:spacing w:val="43"/>
          <w:sz w:val="24"/>
        </w:rPr>
        <w:t xml:space="preserve"> </w:t>
      </w:r>
      <w:r>
        <w:rPr>
          <w:sz w:val="24"/>
        </w:rPr>
        <w:t>por</w:t>
      </w:r>
      <w:r>
        <w:rPr>
          <w:spacing w:val="44"/>
          <w:sz w:val="24"/>
        </w:rPr>
        <w:t xml:space="preserve"> </w:t>
      </w:r>
      <w:r>
        <w:rPr>
          <w:sz w:val="24"/>
        </w:rPr>
        <w:t>mais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30</w:t>
      </w:r>
      <w:r>
        <w:rPr>
          <w:spacing w:val="43"/>
          <w:sz w:val="24"/>
        </w:rPr>
        <w:t xml:space="preserve"> </w:t>
      </w:r>
      <w:r>
        <w:rPr>
          <w:sz w:val="24"/>
        </w:rPr>
        <w:t>(trinta)</w:t>
      </w:r>
      <w:r>
        <w:rPr>
          <w:spacing w:val="44"/>
          <w:sz w:val="24"/>
        </w:rPr>
        <w:t xml:space="preserve"> </w:t>
      </w:r>
      <w:r>
        <w:rPr>
          <w:sz w:val="24"/>
        </w:rPr>
        <w:t>dias,</w:t>
      </w:r>
      <w:r>
        <w:rPr>
          <w:spacing w:val="28"/>
          <w:sz w:val="24"/>
        </w:rPr>
        <w:t xml:space="preserve"> </w:t>
      </w:r>
      <w:r>
        <w:rPr>
          <w:sz w:val="24"/>
        </w:rPr>
        <w:t>consecutivos</w:t>
      </w:r>
      <w:r>
        <w:rPr>
          <w:spacing w:val="29"/>
          <w:sz w:val="24"/>
        </w:rPr>
        <w:t xml:space="preserve"> </w:t>
      </w:r>
      <w:r>
        <w:rPr>
          <w:sz w:val="24"/>
        </w:rPr>
        <w:t>ou</w:t>
      </w:r>
      <w:r>
        <w:rPr>
          <w:spacing w:val="-58"/>
          <w:sz w:val="24"/>
        </w:rPr>
        <w:t xml:space="preserve"> </w:t>
      </w:r>
      <w:r>
        <w:rPr>
          <w:sz w:val="24"/>
        </w:rPr>
        <w:t>não, no período acordado no termo de compromisso do estágio;</w:t>
      </w:r>
    </w:p>
    <w:p w:rsidR="001A44C8" w:rsidRDefault="001A44C8">
      <w:pPr>
        <w:spacing w:line="276" w:lineRule="auto"/>
        <w:jc w:val="both"/>
        <w:rPr>
          <w:sz w:val="24"/>
        </w:rPr>
        <w:sectPr w:rsidR="001A44C8">
          <w:pgSz w:w="11920" w:h="16840"/>
          <w:pgMar w:top="2000" w:right="1020" w:bottom="1160" w:left="1020" w:header="292" w:footer="884" w:gutter="0"/>
          <w:cols w:space="720"/>
        </w:sectPr>
      </w:pPr>
    </w:p>
    <w:p w:rsidR="001A44C8" w:rsidRDefault="00C66355">
      <w:pPr>
        <w:pStyle w:val="PargrafodaLista"/>
        <w:numPr>
          <w:ilvl w:val="0"/>
          <w:numId w:val="1"/>
        </w:numPr>
        <w:tabs>
          <w:tab w:val="left" w:pos="2378"/>
          <w:tab w:val="left" w:pos="2379"/>
        </w:tabs>
        <w:spacing w:before="93" w:line="276" w:lineRule="auto"/>
        <w:ind w:right="118" w:hanging="592"/>
        <w:jc w:val="left"/>
        <w:rPr>
          <w:sz w:val="24"/>
        </w:rPr>
      </w:pPr>
      <w:proofErr w:type="gramStart"/>
      <w:r>
        <w:rPr>
          <w:sz w:val="24"/>
        </w:rPr>
        <w:lastRenderedPageBreak/>
        <w:t>pelo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4"/>
          <w:sz w:val="24"/>
        </w:rPr>
        <w:t xml:space="preserve"> </w:t>
      </w:r>
      <w:r>
        <w:rPr>
          <w:sz w:val="24"/>
        </w:rPr>
        <w:t>das</w:t>
      </w:r>
      <w:r>
        <w:rPr>
          <w:spacing w:val="14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14"/>
          <w:sz w:val="24"/>
        </w:rPr>
        <w:t xml:space="preserve"> </w:t>
      </w:r>
      <w:r>
        <w:rPr>
          <w:sz w:val="24"/>
        </w:rPr>
        <w:t>desta</w:t>
      </w:r>
      <w:r>
        <w:rPr>
          <w:spacing w:val="14"/>
          <w:sz w:val="24"/>
        </w:rPr>
        <w:t xml:space="preserve"> </w:t>
      </w:r>
      <w:r>
        <w:rPr>
          <w:sz w:val="24"/>
        </w:rPr>
        <w:t>lei</w:t>
      </w:r>
      <w:r>
        <w:rPr>
          <w:spacing w:val="14"/>
          <w:sz w:val="24"/>
        </w:rPr>
        <w:t xml:space="preserve"> </w:t>
      </w:r>
      <w:r>
        <w:rPr>
          <w:sz w:val="24"/>
        </w:rPr>
        <w:t>e/ou</w:t>
      </w:r>
      <w:r>
        <w:rPr>
          <w:spacing w:val="14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Lei</w:t>
      </w:r>
      <w:r>
        <w:rPr>
          <w:spacing w:val="14"/>
          <w:sz w:val="24"/>
        </w:rPr>
        <w:t xml:space="preserve"> </w:t>
      </w:r>
      <w:r>
        <w:rPr>
          <w:sz w:val="24"/>
        </w:rPr>
        <w:t>Federal</w:t>
      </w:r>
      <w:r>
        <w:rPr>
          <w:spacing w:val="58"/>
          <w:sz w:val="24"/>
        </w:rPr>
        <w:t xml:space="preserve"> </w:t>
      </w:r>
      <w:r>
        <w:rPr>
          <w:sz w:val="24"/>
        </w:rPr>
        <w:t>nº</w:t>
      </w:r>
      <w:r>
        <w:rPr>
          <w:spacing w:val="-57"/>
          <w:sz w:val="24"/>
        </w:rPr>
        <w:t xml:space="preserve"> </w:t>
      </w:r>
      <w:r>
        <w:rPr>
          <w:sz w:val="24"/>
        </w:rPr>
        <w:t>11.788,</w:t>
      </w:r>
      <w:r>
        <w:rPr>
          <w:spacing w:val="-1"/>
          <w:sz w:val="24"/>
        </w:rPr>
        <w:t xml:space="preserve"> </w:t>
      </w:r>
      <w:r>
        <w:rPr>
          <w:sz w:val="24"/>
        </w:rPr>
        <w:t>de 25 de setembro de 2008;</w:t>
      </w:r>
    </w:p>
    <w:p w:rsidR="001A44C8" w:rsidRDefault="00C66355">
      <w:pPr>
        <w:pStyle w:val="PargrafodaLista"/>
        <w:numPr>
          <w:ilvl w:val="0"/>
          <w:numId w:val="1"/>
        </w:numPr>
        <w:tabs>
          <w:tab w:val="left" w:pos="2378"/>
          <w:tab w:val="left" w:pos="2379"/>
        </w:tabs>
        <w:spacing w:before="200" w:line="276" w:lineRule="auto"/>
        <w:ind w:right="113" w:hanging="694"/>
        <w:jc w:val="left"/>
        <w:rPr>
          <w:sz w:val="24"/>
        </w:rPr>
      </w:pPr>
      <w:proofErr w:type="gramStart"/>
      <w:r>
        <w:rPr>
          <w:sz w:val="24"/>
        </w:rPr>
        <w:t>pelo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termo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estágio</w:t>
      </w:r>
      <w:r>
        <w:rPr>
          <w:spacing w:val="-1"/>
          <w:sz w:val="24"/>
        </w:rPr>
        <w:t xml:space="preserve"> </w:t>
      </w:r>
      <w:r>
        <w:rPr>
          <w:sz w:val="24"/>
        </w:rPr>
        <w:t>e/ou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atividades do estagiário;</w:t>
      </w:r>
    </w:p>
    <w:p w:rsidR="001A44C8" w:rsidRDefault="00C66355">
      <w:pPr>
        <w:pStyle w:val="PargrafodaLista"/>
        <w:numPr>
          <w:ilvl w:val="0"/>
          <w:numId w:val="1"/>
        </w:numPr>
        <w:tabs>
          <w:tab w:val="left" w:pos="2378"/>
          <w:tab w:val="left" w:pos="2379"/>
        </w:tabs>
        <w:spacing w:before="200" w:line="276" w:lineRule="auto"/>
        <w:ind w:right="121" w:hanging="774"/>
        <w:jc w:val="left"/>
        <w:rPr>
          <w:sz w:val="24"/>
        </w:rPr>
      </w:pPr>
      <w:proofErr w:type="gramStart"/>
      <w:r>
        <w:rPr>
          <w:sz w:val="24"/>
        </w:rPr>
        <w:t>por</w:t>
      </w:r>
      <w:proofErr w:type="gramEnd"/>
      <w:r>
        <w:rPr>
          <w:sz w:val="24"/>
        </w:rPr>
        <w:t xml:space="preserve"> conduta considerada incompatível com a exigida pela Câmara Municipal</w:t>
      </w:r>
      <w:r>
        <w:rPr>
          <w:spacing w:val="-57"/>
          <w:sz w:val="24"/>
        </w:rPr>
        <w:t xml:space="preserve"> </w:t>
      </w:r>
      <w:r>
        <w:rPr>
          <w:sz w:val="24"/>
        </w:rPr>
        <w:t>de Barra do Piraí;</w:t>
      </w:r>
    </w:p>
    <w:p w:rsidR="001A44C8" w:rsidRDefault="00C66355">
      <w:pPr>
        <w:pStyle w:val="PargrafodaLista"/>
        <w:numPr>
          <w:ilvl w:val="0"/>
          <w:numId w:val="1"/>
        </w:numPr>
        <w:tabs>
          <w:tab w:val="left" w:pos="2378"/>
          <w:tab w:val="left" w:pos="2379"/>
        </w:tabs>
        <w:spacing w:before="200"/>
        <w:ind w:hanging="854"/>
        <w:jc w:val="left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qualquer tempo, a pedido do estagiário.</w:t>
      </w:r>
    </w:p>
    <w:p w:rsidR="001A44C8" w:rsidRDefault="001A44C8">
      <w:pPr>
        <w:pStyle w:val="Corpodetexto"/>
        <w:rPr>
          <w:sz w:val="26"/>
        </w:rPr>
      </w:pPr>
    </w:p>
    <w:p w:rsidR="001A44C8" w:rsidRDefault="001A44C8">
      <w:pPr>
        <w:pStyle w:val="Corpodetexto"/>
        <w:spacing w:before="7"/>
        <w:rPr>
          <w:sz w:val="22"/>
        </w:rPr>
      </w:pPr>
    </w:p>
    <w:p w:rsidR="001A44C8" w:rsidRDefault="00C66355">
      <w:pPr>
        <w:pStyle w:val="Corpodetexto"/>
        <w:spacing w:line="276" w:lineRule="auto"/>
        <w:ind w:left="1253" w:right="115"/>
        <w:jc w:val="both"/>
      </w:pPr>
      <w:r>
        <w:rPr>
          <w:b/>
        </w:rPr>
        <w:t>Art.9.</w:t>
      </w:r>
      <w:r>
        <w:rPr>
          <w:b/>
          <w:spacing w:val="1"/>
        </w:rPr>
        <w:t xml:space="preserve"> </w:t>
      </w:r>
      <w:r>
        <w:t>É assegurado aos estagiários o período de recesso de 30 (trinta) dias, nos termos</w:t>
      </w:r>
      <w:r>
        <w:rPr>
          <w:spacing w:val="-57"/>
        </w:rPr>
        <w:t xml:space="preserve"> </w:t>
      </w:r>
      <w:r>
        <w:t>do que dispõe o art. 13 da Lei Federal nº 11.788, de 25 de setembro de 2008, a ser</w:t>
      </w:r>
      <w:r>
        <w:rPr>
          <w:spacing w:val="1"/>
        </w:rPr>
        <w:t xml:space="preserve"> </w:t>
      </w:r>
      <w:r>
        <w:t>gozado em época conveniente aos interesses da Câmara Municipal de Barra do Piraí.</w:t>
      </w:r>
    </w:p>
    <w:p w:rsidR="001A44C8" w:rsidRDefault="00C66355">
      <w:pPr>
        <w:pStyle w:val="Corpodetexto"/>
        <w:spacing w:before="200" w:line="276" w:lineRule="auto"/>
        <w:ind w:left="2378"/>
      </w:pPr>
      <w:r>
        <w:t>§</w:t>
      </w:r>
      <w:r>
        <w:rPr>
          <w:spacing w:val="29"/>
        </w:rPr>
        <w:t xml:space="preserve"> </w:t>
      </w:r>
      <w:r>
        <w:t>1º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período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recesso</w:t>
      </w:r>
      <w:r>
        <w:rPr>
          <w:spacing w:val="29"/>
        </w:rPr>
        <w:t xml:space="preserve"> </w:t>
      </w:r>
      <w:r>
        <w:t>previsto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caput</w:t>
      </w:r>
      <w:r>
        <w:rPr>
          <w:spacing w:val="29"/>
        </w:rPr>
        <w:t xml:space="preserve"> </w:t>
      </w:r>
      <w:r>
        <w:t>será</w:t>
      </w:r>
      <w:r>
        <w:rPr>
          <w:spacing w:val="29"/>
        </w:rPr>
        <w:t xml:space="preserve"> </w:t>
      </w:r>
      <w:r>
        <w:t>remunerado,</w:t>
      </w:r>
      <w:r>
        <w:rPr>
          <w:spacing w:val="29"/>
        </w:rPr>
        <w:t xml:space="preserve"> </w:t>
      </w:r>
      <w:r>
        <w:t>sem,</w:t>
      </w:r>
      <w:r>
        <w:rPr>
          <w:spacing w:val="-57"/>
        </w:rPr>
        <w:t xml:space="preserve"> </w:t>
      </w:r>
      <w:r>
        <w:t>contundo, a concessão de auxílio-transporte.</w:t>
      </w:r>
    </w:p>
    <w:p w:rsidR="001A44C8" w:rsidRDefault="00C66355">
      <w:pPr>
        <w:pStyle w:val="Corpodetexto"/>
        <w:spacing w:line="276" w:lineRule="auto"/>
        <w:ind w:left="2378"/>
      </w:pPr>
      <w:r>
        <w:t>§</w:t>
      </w:r>
      <w:r>
        <w:rPr>
          <w:spacing w:val="58"/>
        </w:rPr>
        <w:t xml:space="preserve"> </w:t>
      </w:r>
      <w:r>
        <w:t>2º</w:t>
      </w:r>
      <w:r>
        <w:rPr>
          <w:spacing w:val="59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período</w:t>
      </w:r>
      <w:r>
        <w:rPr>
          <w:spacing w:val="5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recesso</w:t>
      </w:r>
      <w:r>
        <w:rPr>
          <w:spacing w:val="44"/>
        </w:rPr>
        <w:t xml:space="preserve"> </w:t>
      </w:r>
      <w:r>
        <w:t>previsto</w:t>
      </w:r>
      <w:r>
        <w:rPr>
          <w:spacing w:val="44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caput</w:t>
      </w:r>
      <w:r>
        <w:rPr>
          <w:spacing w:val="44"/>
        </w:rPr>
        <w:t xml:space="preserve"> </w:t>
      </w:r>
      <w:r>
        <w:t>será</w:t>
      </w:r>
      <w:r>
        <w:rPr>
          <w:spacing w:val="44"/>
        </w:rPr>
        <w:t xml:space="preserve"> </w:t>
      </w:r>
      <w:r>
        <w:t>concedido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maneira</w:t>
      </w:r>
      <w:r>
        <w:rPr>
          <w:spacing w:val="-57"/>
        </w:rPr>
        <w:t xml:space="preserve"> </w:t>
      </w:r>
      <w:r>
        <w:t xml:space="preserve">proporcional caso o estágio venha a ter duração inferior a </w:t>
      </w:r>
      <w:proofErr w:type="gramStart"/>
      <w:r>
        <w:t>1</w:t>
      </w:r>
      <w:proofErr w:type="gramEnd"/>
      <w:r>
        <w:t xml:space="preserve"> (um) ano.</w:t>
      </w:r>
    </w:p>
    <w:p w:rsidR="001A44C8" w:rsidRDefault="00C66355">
      <w:pPr>
        <w:pStyle w:val="Corpodetexto"/>
        <w:spacing w:before="200" w:line="276" w:lineRule="auto"/>
        <w:ind w:left="1253" w:right="125"/>
        <w:jc w:val="both"/>
      </w:pPr>
      <w:r>
        <w:rPr>
          <w:b/>
        </w:rPr>
        <w:t>Art.</w:t>
      </w:r>
      <w:proofErr w:type="gramStart"/>
      <w:r>
        <w:rPr>
          <w:b/>
        </w:rPr>
        <w:t>10.</w:t>
      </w:r>
      <w:proofErr w:type="gramEnd"/>
      <w:r>
        <w:t>Esta lei entra em vigor na data de sua publicação, revogando-se as disposições</w:t>
      </w:r>
      <w:r>
        <w:rPr>
          <w:spacing w:val="1"/>
        </w:rPr>
        <w:t xml:space="preserve"> </w:t>
      </w:r>
      <w:r>
        <w:t>em contrário.</w:t>
      </w:r>
    </w:p>
    <w:p w:rsidR="001A44C8" w:rsidRDefault="001A44C8">
      <w:pPr>
        <w:pStyle w:val="Corpodetexto"/>
        <w:rPr>
          <w:sz w:val="26"/>
        </w:rPr>
      </w:pPr>
    </w:p>
    <w:p w:rsidR="001A44C8" w:rsidRDefault="001A44C8">
      <w:pPr>
        <w:pStyle w:val="Corpodetexto"/>
        <w:rPr>
          <w:sz w:val="26"/>
        </w:rPr>
      </w:pPr>
    </w:p>
    <w:p w:rsidR="001A44C8" w:rsidRDefault="001A44C8">
      <w:pPr>
        <w:pStyle w:val="Corpodetexto"/>
        <w:rPr>
          <w:sz w:val="26"/>
        </w:rPr>
      </w:pPr>
    </w:p>
    <w:p w:rsidR="001A44C8" w:rsidRDefault="001A44C8">
      <w:pPr>
        <w:pStyle w:val="Corpodetexto"/>
        <w:spacing w:before="9"/>
        <w:rPr>
          <w:sz w:val="32"/>
        </w:rPr>
      </w:pPr>
    </w:p>
    <w:p w:rsidR="001A44C8" w:rsidRDefault="00C66355">
      <w:pPr>
        <w:tabs>
          <w:tab w:val="left" w:pos="2750"/>
          <w:tab w:val="left" w:pos="3507"/>
        </w:tabs>
        <w:spacing w:before="1"/>
        <w:ind w:right="12"/>
        <w:jc w:val="center"/>
      </w:pPr>
      <w:r>
        <w:t>Sala</w:t>
      </w:r>
      <w:r>
        <w:rPr>
          <w:spacing w:val="-4"/>
        </w:rPr>
        <w:t xml:space="preserve"> </w:t>
      </w:r>
      <w:r>
        <w:t>Barão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>Bonito,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2023.</w:t>
      </w:r>
    </w:p>
    <w:p w:rsidR="001A44C8" w:rsidRDefault="001A44C8">
      <w:pPr>
        <w:pStyle w:val="Corpodetexto"/>
      </w:pPr>
    </w:p>
    <w:p w:rsidR="001A44C8" w:rsidRDefault="001A44C8">
      <w:pPr>
        <w:pStyle w:val="Corpodetexto"/>
        <w:spacing w:before="5"/>
      </w:pPr>
    </w:p>
    <w:p w:rsidR="001A44C8" w:rsidRDefault="00C66355">
      <w:pPr>
        <w:ind w:left="3986" w:right="3999"/>
        <w:jc w:val="center"/>
      </w:pPr>
      <w:r>
        <w:t>Rafael Santos Couto</w:t>
      </w:r>
      <w:r>
        <w:rPr>
          <w:spacing w:val="1"/>
        </w:rPr>
        <w:t xml:space="preserve"> </w:t>
      </w:r>
      <w:r>
        <w:rPr>
          <w:spacing w:val="-1"/>
        </w:rPr>
        <w:t>Vereador</w:t>
      </w:r>
      <w:r>
        <w:rPr>
          <w:spacing w:val="-10"/>
        </w:rPr>
        <w:t xml:space="preserve"> </w:t>
      </w:r>
      <w:r>
        <w:rPr>
          <w:spacing w:val="-1"/>
        </w:rPr>
        <w:t>-</w:t>
      </w:r>
      <w:r>
        <w:rPr>
          <w:spacing w:val="-10"/>
        </w:rPr>
        <w:t xml:space="preserve"> </w:t>
      </w:r>
      <w:r>
        <w:rPr>
          <w:spacing w:val="-1"/>
        </w:rPr>
        <w:t>Presidente</w:t>
      </w:r>
    </w:p>
    <w:p w:rsidR="001A44C8" w:rsidRDefault="001A44C8">
      <w:pPr>
        <w:pStyle w:val="Corpodetexto"/>
      </w:pPr>
    </w:p>
    <w:p w:rsidR="001A44C8" w:rsidRDefault="001A44C8">
      <w:pPr>
        <w:pStyle w:val="Corpodetexto"/>
        <w:spacing w:before="5"/>
      </w:pPr>
    </w:p>
    <w:p w:rsidR="001A44C8" w:rsidRDefault="00C66355">
      <w:pPr>
        <w:spacing w:before="1"/>
        <w:ind w:left="3522" w:right="3534"/>
        <w:jc w:val="center"/>
      </w:pPr>
      <w:r>
        <w:t>Pedro</w:t>
      </w:r>
      <w:r>
        <w:rPr>
          <w:spacing w:val="-6"/>
        </w:rPr>
        <w:t xml:space="preserve"> </w:t>
      </w:r>
      <w:r>
        <w:t>Fernando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Souza</w:t>
      </w:r>
      <w:r>
        <w:rPr>
          <w:spacing w:val="-5"/>
        </w:rPr>
        <w:t xml:space="preserve"> </w:t>
      </w:r>
      <w:r>
        <w:t>Alves</w:t>
      </w:r>
      <w:r>
        <w:rPr>
          <w:spacing w:val="-52"/>
        </w:rPr>
        <w:t xml:space="preserve"> </w:t>
      </w:r>
      <w:r>
        <w:t>Vereador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Secretário</w:t>
      </w:r>
    </w:p>
    <w:p w:rsidR="001A44C8" w:rsidRDefault="001A44C8">
      <w:pPr>
        <w:pStyle w:val="Corpodetexto"/>
      </w:pPr>
    </w:p>
    <w:p w:rsidR="001A44C8" w:rsidRDefault="001A44C8">
      <w:pPr>
        <w:pStyle w:val="Corpodetexto"/>
        <w:spacing w:before="5"/>
      </w:pPr>
    </w:p>
    <w:p w:rsidR="001A44C8" w:rsidRDefault="00C66355" w:rsidP="00163B46">
      <w:pPr>
        <w:ind w:left="3882" w:right="3894" w:hanging="1"/>
        <w:jc w:val="center"/>
        <w:sectPr w:rsidR="001A44C8">
          <w:pgSz w:w="11920" w:h="16840"/>
          <w:pgMar w:top="2000" w:right="1020" w:bottom="1160" w:left="1020" w:header="292" w:footer="884" w:gutter="0"/>
          <w:cols w:space="720"/>
        </w:sectPr>
      </w:pPr>
      <w:r>
        <w:t>Luiz Carlos Gomes</w:t>
      </w:r>
      <w:r>
        <w:rPr>
          <w:spacing w:val="1"/>
        </w:rPr>
        <w:t xml:space="preserve"> </w:t>
      </w:r>
      <w:r>
        <w:rPr>
          <w:spacing w:val="-1"/>
        </w:rPr>
        <w:t>Vereador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2º</w:t>
      </w:r>
      <w:r>
        <w:rPr>
          <w:spacing w:val="-12"/>
        </w:rPr>
        <w:t xml:space="preserve"> </w:t>
      </w:r>
      <w:r w:rsidR="00163B46">
        <w:t>Secretário</w:t>
      </w:r>
    </w:p>
    <w:p w:rsidR="001A44C8" w:rsidRDefault="001A44C8">
      <w:pPr>
        <w:pStyle w:val="Corpodetexto"/>
        <w:spacing w:before="4"/>
        <w:rPr>
          <w:sz w:val="17"/>
        </w:rPr>
      </w:pPr>
    </w:p>
    <w:sectPr w:rsidR="001A44C8">
      <w:pgSz w:w="11920" w:h="16840"/>
      <w:pgMar w:top="2000" w:right="1020" w:bottom="1080" w:left="1020" w:header="292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766" w:rsidRDefault="00C65766">
      <w:r>
        <w:separator/>
      </w:r>
    </w:p>
  </w:endnote>
  <w:endnote w:type="continuationSeparator" w:id="0">
    <w:p w:rsidR="00C65766" w:rsidRDefault="00C6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4C8" w:rsidRDefault="00C65766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9.7pt;margin-top:782.8pt;width:42.9pt;height:9.8pt;z-index:-15795712;mso-position-horizontal-relative:page;mso-position-vertical-relative:page" filled="f" stroked="f">
          <v:textbox inset="0,0,0,0">
            <w:txbxContent>
              <w:p w:rsidR="001A44C8" w:rsidRDefault="00C66355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sz w:val="14"/>
                  </w:rPr>
                  <w:t>Página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DD10E7">
                  <w:rPr>
                    <w:b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proofErr w:type="gramStart"/>
                <w:r>
                  <w:rPr>
                    <w:b/>
                    <w:sz w:val="14"/>
                  </w:rPr>
                  <w:t>4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78pt;margin-top:792.1pt;width:239.35pt;height:29.3pt;z-index:-15795200;mso-position-horizontal-relative:page;mso-position-vertical-relative:page" filled="f" stroked="f">
          <v:textbox inset="0,0,0,0">
            <w:txbxContent>
              <w:p w:rsidR="001A44C8" w:rsidRDefault="00C66355">
                <w:pPr>
                  <w:spacing w:before="13"/>
                  <w:ind w:left="24" w:right="2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Praça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Nilo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Peçanha,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Nº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7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Centro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Barra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Piraí,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RJ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27123-020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Telefone: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(24)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2443-</w:t>
                </w:r>
                <w:proofErr w:type="gramStart"/>
                <w:r>
                  <w:rPr>
                    <w:sz w:val="16"/>
                  </w:rPr>
                  <w:t>9650</w:t>
                </w:r>
                <w:proofErr w:type="gramEnd"/>
              </w:p>
              <w:p w:rsidR="001A44C8" w:rsidRDefault="00C66355">
                <w:pPr>
                  <w:ind w:left="23" w:right="23"/>
                  <w:jc w:val="center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 xml:space="preserve">E-mail: </w:t>
                </w:r>
                <w:hyperlink r:id="rId1">
                  <w:r>
                    <w:rPr>
                      <w:spacing w:val="-1"/>
                      <w:sz w:val="16"/>
                    </w:rPr>
                    <w:t>contato@barradopirai.rj.leg.br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766" w:rsidRDefault="00C65766">
      <w:r>
        <w:separator/>
      </w:r>
    </w:p>
  </w:footnote>
  <w:footnote w:type="continuationSeparator" w:id="0">
    <w:p w:rsidR="00C65766" w:rsidRDefault="00C6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4C8" w:rsidRDefault="00C6635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0256" behindDoc="1" locked="0" layoutInCell="1" allowOverlap="1">
          <wp:simplePos x="0" y="0"/>
          <wp:positionH relativeFrom="page">
            <wp:posOffset>2260762</wp:posOffset>
          </wp:positionH>
          <wp:positionV relativeFrom="page">
            <wp:posOffset>185419</wp:posOffset>
          </wp:positionV>
          <wp:extent cx="3038475" cy="10953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8475" cy="1095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3456"/>
    <w:multiLevelType w:val="hybridMultilevel"/>
    <w:tmpl w:val="F23810A4"/>
    <w:lvl w:ilvl="0" w:tplc="C3844338">
      <w:start w:val="1"/>
      <w:numFmt w:val="upperRoman"/>
      <w:lvlText w:val="%1-"/>
      <w:lvlJc w:val="left"/>
      <w:pPr>
        <w:ind w:left="2378" w:hanging="5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5967286">
      <w:numFmt w:val="bullet"/>
      <w:lvlText w:val="•"/>
      <w:lvlJc w:val="left"/>
      <w:pPr>
        <w:ind w:left="3130" w:hanging="520"/>
      </w:pPr>
      <w:rPr>
        <w:rFonts w:hint="default"/>
        <w:lang w:val="pt-PT" w:eastAsia="en-US" w:bidi="ar-SA"/>
      </w:rPr>
    </w:lvl>
    <w:lvl w:ilvl="2" w:tplc="DB18E72C">
      <w:numFmt w:val="bullet"/>
      <w:lvlText w:val="•"/>
      <w:lvlJc w:val="left"/>
      <w:pPr>
        <w:ind w:left="3880" w:hanging="520"/>
      </w:pPr>
      <w:rPr>
        <w:rFonts w:hint="default"/>
        <w:lang w:val="pt-PT" w:eastAsia="en-US" w:bidi="ar-SA"/>
      </w:rPr>
    </w:lvl>
    <w:lvl w:ilvl="3" w:tplc="053062E6">
      <w:numFmt w:val="bullet"/>
      <w:lvlText w:val="•"/>
      <w:lvlJc w:val="left"/>
      <w:pPr>
        <w:ind w:left="4630" w:hanging="520"/>
      </w:pPr>
      <w:rPr>
        <w:rFonts w:hint="default"/>
        <w:lang w:val="pt-PT" w:eastAsia="en-US" w:bidi="ar-SA"/>
      </w:rPr>
    </w:lvl>
    <w:lvl w:ilvl="4" w:tplc="A6C439BC">
      <w:numFmt w:val="bullet"/>
      <w:lvlText w:val="•"/>
      <w:lvlJc w:val="left"/>
      <w:pPr>
        <w:ind w:left="5380" w:hanging="520"/>
      </w:pPr>
      <w:rPr>
        <w:rFonts w:hint="default"/>
        <w:lang w:val="pt-PT" w:eastAsia="en-US" w:bidi="ar-SA"/>
      </w:rPr>
    </w:lvl>
    <w:lvl w:ilvl="5" w:tplc="6D0AB838">
      <w:numFmt w:val="bullet"/>
      <w:lvlText w:val="•"/>
      <w:lvlJc w:val="left"/>
      <w:pPr>
        <w:ind w:left="6130" w:hanging="520"/>
      </w:pPr>
      <w:rPr>
        <w:rFonts w:hint="default"/>
        <w:lang w:val="pt-PT" w:eastAsia="en-US" w:bidi="ar-SA"/>
      </w:rPr>
    </w:lvl>
    <w:lvl w:ilvl="6" w:tplc="DC4003B0">
      <w:numFmt w:val="bullet"/>
      <w:lvlText w:val="•"/>
      <w:lvlJc w:val="left"/>
      <w:pPr>
        <w:ind w:left="6880" w:hanging="520"/>
      </w:pPr>
      <w:rPr>
        <w:rFonts w:hint="default"/>
        <w:lang w:val="pt-PT" w:eastAsia="en-US" w:bidi="ar-SA"/>
      </w:rPr>
    </w:lvl>
    <w:lvl w:ilvl="7" w:tplc="AFCCD470">
      <w:numFmt w:val="bullet"/>
      <w:lvlText w:val="•"/>
      <w:lvlJc w:val="left"/>
      <w:pPr>
        <w:ind w:left="7630" w:hanging="520"/>
      </w:pPr>
      <w:rPr>
        <w:rFonts w:hint="default"/>
        <w:lang w:val="pt-PT" w:eastAsia="en-US" w:bidi="ar-SA"/>
      </w:rPr>
    </w:lvl>
    <w:lvl w:ilvl="8" w:tplc="7E40F59E">
      <w:numFmt w:val="bullet"/>
      <w:lvlText w:val="•"/>
      <w:lvlJc w:val="left"/>
      <w:pPr>
        <w:ind w:left="8380" w:hanging="520"/>
      </w:pPr>
      <w:rPr>
        <w:rFonts w:hint="default"/>
        <w:lang w:val="pt-PT" w:eastAsia="en-US" w:bidi="ar-SA"/>
      </w:rPr>
    </w:lvl>
  </w:abstractNum>
  <w:abstractNum w:abstractNumId="1">
    <w:nsid w:val="450E72E4"/>
    <w:multiLevelType w:val="hybridMultilevel"/>
    <w:tmpl w:val="B726AAEC"/>
    <w:lvl w:ilvl="0" w:tplc="A3464272">
      <w:start w:val="1"/>
      <w:numFmt w:val="upperRoman"/>
      <w:lvlText w:val="%1-"/>
      <w:lvlJc w:val="left"/>
      <w:pPr>
        <w:ind w:left="2378" w:hanging="5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ACC69E8">
      <w:numFmt w:val="bullet"/>
      <w:lvlText w:val="•"/>
      <w:lvlJc w:val="left"/>
      <w:pPr>
        <w:ind w:left="3130" w:hanging="520"/>
      </w:pPr>
      <w:rPr>
        <w:rFonts w:hint="default"/>
        <w:lang w:val="pt-PT" w:eastAsia="en-US" w:bidi="ar-SA"/>
      </w:rPr>
    </w:lvl>
    <w:lvl w:ilvl="2" w:tplc="8B501668">
      <w:numFmt w:val="bullet"/>
      <w:lvlText w:val="•"/>
      <w:lvlJc w:val="left"/>
      <w:pPr>
        <w:ind w:left="3880" w:hanging="520"/>
      </w:pPr>
      <w:rPr>
        <w:rFonts w:hint="default"/>
        <w:lang w:val="pt-PT" w:eastAsia="en-US" w:bidi="ar-SA"/>
      </w:rPr>
    </w:lvl>
    <w:lvl w:ilvl="3" w:tplc="E54E8A82">
      <w:numFmt w:val="bullet"/>
      <w:lvlText w:val="•"/>
      <w:lvlJc w:val="left"/>
      <w:pPr>
        <w:ind w:left="4630" w:hanging="520"/>
      </w:pPr>
      <w:rPr>
        <w:rFonts w:hint="default"/>
        <w:lang w:val="pt-PT" w:eastAsia="en-US" w:bidi="ar-SA"/>
      </w:rPr>
    </w:lvl>
    <w:lvl w:ilvl="4" w:tplc="2BFCE046">
      <w:numFmt w:val="bullet"/>
      <w:lvlText w:val="•"/>
      <w:lvlJc w:val="left"/>
      <w:pPr>
        <w:ind w:left="5380" w:hanging="520"/>
      </w:pPr>
      <w:rPr>
        <w:rFonts w:hint="default"/>
        <w:lang w:val="pt-PT" w:eastAsia="en-US" w:bidi="ar-SA"/>
      </w:rPr>
    </w:lvl>
    <w:lvl w:ilvl="5" w:tplc="7F72B26A">
      <w:numFmt w:val="bullet"/>
      <w:lvlText w:val="•"/>
      <w:lvlJc w:val="left"/>
      <w:pPr>
        <w:ind w:left="6130" w:hanging="520"/>
      </w:pPr>
      <w:rPr>
        <w:rFonts w:hint="default"/>
        <w:lang w:val="pt-PT" w:eastAsia="en-US" w:bidi="ar-SA"/>
      </w:rPr>
    </w:lvl>
    <w:lvl w:ilvl="6" w:tplc="4224B176">
      <w:numFmt w:val="bullet"/>
      <w:lvlText w:val="•"/>
      <w:lvlJc w:val="left"/>
      <w:pPr>
        <w:ind w:left="6880" w:hanging="520"/>
      </w:pPr>
      <w:rPr>
        <w:rFonts w:hint="default"/>
        <w:lang w:val="pt-PT" w:eastAsia="en-US" w:bidi="ar-SA"/>
      </w:rPr>
    </w:lvl>
    <w:lvl w:ilvl="7" w:tplc="67FA7B40">
      <w:numFmt w:val="bullet"/>
      <w:lvlText w:val="•"/>
      <w:lvlJc w:val="left"/>
      <w:pPr>
        <w:ind w:left="7630" w:hanging="520"/>
      </w:pPr>
      <w:rPr>
        <w:rFonts w:hint="default"/>
        <w:lang w:val="pt-PT" w:eastAsia="en-US" w:bidi="ar-SA"/>
      </w:rPr>
    </w:lvl>
    <w:lvl w:ilvl="8" w:tplc="D83CF7F2">
      <w:numFmt w:val="bullet"/>
      <w:lvlText w:val="•"/>
      <w:lvlJc w:val="left"/>
      <w:pPr>
        <w:ind w:left="8380" w:hanging="520"/>
      </w:pPr>
      <w:rPr>
        <w:rFonts w:hint="default"/>
        <w:lang w:val="pt-PT" w:eastAsia="en-US" w:bidi="ar-SA"/>
      </w:rPr>
    </w:lvl>
  </w:abstractNum>
  <w:abstractNum w:abstractNumId="2">
    <w:nsid w:val="5AFD755F"/>
    <w:multiLevelType w:val="hybridMultilevel"/>
    <w:tmpl w:val="405EE57E"/>
    <w:lvl w:ilvl="0" w:tplc="9DC643E8">
      <w:start w:val="1"/>
      <w:numFmt w:val="upperRoman"/>
      <w:lvlText w:val="%1-"/>
      <w:lvlJc w:val="left"/>
      <w:pPr>
        <w:ind w:left="2378" w:hanging="5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C14C4F2">
      <w:numFmt w:val="bullet"/>
      <w:lvlText w:val="•"/>
      <w:lvlJc w:val="left"/>
      <w:pPr>
        <w:ind w:left="3130" w:hanging="520"/>
      </w:pPr>
      <w:rPr>
        <w:rFonts w:hint="default"/>
        <w:lang w:val="pt-PT" w:eastAsia="en-US" w:bidi="ar-SA"/>
      </w:rPr>
    </w:lvl>
    <w:lvl w:ilvl="2" w:tplc="2B3047AE">
      <w:numFmt w:val="bullet"/>
      <w:lvlText w:val="•"/>
      <w:lvlJc w:val="left"/>
      <w:pPr>
        <w:ind w:left="3880" w:hanging="520"/>
      </w:pPr>
      <w:rPr>
        <w:rFonts w:hint="default"/>
        <w:lang w:val="pt-PT" w:eastAsia="en-US" w:bidi="ar-SA"/>
      </w:rPr>
    </w:lvl>
    <w:lvl w:ilvl="3" w:tplc="444C8236">
      <w:numFmt w:val="bullet"/>
      <w:lvlText w:val="•"/>
      <w:lvlJc w:val="left"/>
      <w:pPr>
        <w:ind w:left="4630" w:hanging="520"/>
      </w:pPr>
      <w:rPr>
        <w:rFonts w:hint="default"/>
        <w:lang w:val="pt-PT" w:eastAsia="en-US" w:bidi="ar-SA"/>
      </w:rPr>
    </w:lvl>
    <w:lvl w:ilvl="4" w:tplc="FA4A997E">
      <w:numFmt w:val="bullet"/>
      <w:lvlText w:val="•"/>
      <w:lvlJc w:val="left"/>
      <w:pPr>
        <w:ind w:left="5380" w:hanging="520"/>
      </w:pPr>
      <w:rPr>
        <w:rFonts w:hint="default"/>
        <w:lang w:val="pt-PT" w:eastAsia="en-US" w:bidi="ar-SA"/>
      </w:rPr>
    </w:lvl>
    <w:lvl w:ilvl="5" w:tplc="FA66C708">
      <w:numFmt w:val="bullet"/>
      <w:lvlText w:val="•"/>
      <w:lvlJc w:val="left"/>
      <w:pPr>
        <w:ind w:left="6130" w:hanging="520"/>
      </w:pPr>
      <w:rPr>
        <w:rFonts w:hint="default"/>
        <w:lang w:val="pt-PT" w:eastAsia="en-US" w:bidi="ar-SA"/>
      </w:rPr>
    </w:lvl>
    <w:lvl w:ilvl="6" w:tplc="2026AD5E">
      <w:numFmt w:val="bullet"/>
      <w:lvlText w:val="•"/>
      <w:lvlJc w:val="left"/>
      <w:pPr>
        <w:ind w:left="6880" w:hanging="520"/>
      </w:pPr>
      <w:rPr>
        <w:rFonts w:hint="default"/>
        <w:lang w:val="pt-PT" w:eastAsia="en-US" w:bidi="ar-SA"/>
      </w:rPr>
    </w:lvl>
    <w:lvl w:ilvl="7" w:tplc="9B9C534C">
      <w:numFmt w:val="bullet"/>
      <w:lvlText w:val="•"/>
      <w:lvlJc w:val="left"/>
      <w:pPr>
        <w:ind w:left="7630" w:hanging="520"/>
      </w:pPr>
      <w:rPr>
        <w:rFonts w:hint="default"/>
        <w:lang w:val="pt-PT" w:eastAsia="en-US" w:bidi="ar-SA"/>
      </w:rPr>
    </w:lvl>
    <w:lvl w:ilvl="8" w:tplc="12CC71E2">
      <w:numFmt w:val="bullet"/>
      <w:lvlText w:val="•"/>
      <w:lvlJc w:val="left"/>
      <w:pPr>
        <w:ind w:left="8380" w:hanging="520"/>
      </w:pPr>
      <w:rPr>
        <w:rFonts w:hint="default"/>
        <w:lang w:val="pt-PT" w:eastAsia="en-US" w:bidi="ar-SA"/>
      </w:rPr>
    </w:lvl>
  </w:abstractNum>
  <w:abstractNum w:abstractNumId="3">
    <w:nsid w:val="61524B9A"/>
    <w:multiLevelType w:val="hybridMultilevel"/>
    <w:tmpl w:val="205A9C60"/>
    <w:lvl w:ilvl="0" w:tplc="74D0EE34">
      <w:start w:val="1"/>
      <w:numFmt w:val="upperRoman"/>
      <w:lvlText w:val="%1-"/>
      <w:lvlJc w:val="left"/>
      <w:pPr>
        <w:ind w:left="2378" w:hanging="5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634700A">
      <w:numFmt w:val="bullet"/>
      <w:lvlText w:val="•"/>
      <w:lvlJc w:val="left"/>
      <w:pPr>
        <w:ind w:left="3130" w:hanging="520"/>
      </w:pPr>
      <w:rPr>
        <w:rFonts w:hint="default"/>
        <w:lang w:val="pt-PT" w:eastAsia="en-US" w:bidi="ar-SA"/>
      </w:rPr>
    </w:lvl>
    <w:lvl w:ilvl="2" w:tplc="904EAAE6">
      <w:numFmt w:val="bullet"/>
      <w:lvlText w:val="•"/>
      <w:lvlJc w:val="left"/>
      <w:pPr>
        <w:ind w:left="3880" w:hanging="520"/>
      </w:pPr>
      <w:rPr>
        <w:rFonts w:hint="default"/>
        <w:lang w:val="pt-PT" w:eastAsia="en-US" w:bidi="ar-SA"/>
      </w:rPr>
    </w:lvl>
    <w:lvl w:ilvl="3" w:tplc="D0443C08">
      <w:numFmt w:val="bullet"/>
      <w:lvlText w:val="•"/>
      <w:lvlJc w:val="left"/>
      <w:pPr>
        <w:ind w:left="4630" w:hanging="520"/>
      </w:pPr>
      <w:rPr>
        <w:rFonts w:hint="default"/>
        <w:lang w:val="pt-PT" w:eastAsia="en-US" w:bidi="ar-SA"/>
      </w:rPr>
    </w:lvl>
    <w:lvl w:ilvl="4" w:tplc="5380B286">
      <w:numFmt w:val="bullet"/>
      <w:lvlText w:val="•"/>
      <w:lvlJc w:val="left"/>
      <w:pPr>
        <w:ind w:left="5380" w:hanging="520"/>
      </w:pPr>
      <w:rPr>
        <w:rFonts w:hint="default"/>
        <w:lang w:val="pt-PT" w:eastAsia="en-US" w:bidi="ar-SA"/>
      </w:rPr>
    </w:lvl>
    <w:lvl w:ilvl="5" w:tplc="3BF0C0FE">
      <w:numFmt w:val="bullet"/>
      <w:lvlText w:val="•"/>
      <w:lvlJc w:val="left"/>
      <w:pPr>
        <w:ind w:left="6130" w:hanging="520"/>
      </w:pPr>
      <w:rPr>
        <w:rFonts w:hint="default"/>
        <w:lang w:val="pt-PT" w:eastAsia="en-US" w:bidi="ar-SA"/>
      </w:rPr>
    </w:lvl>
    <w:lvl w:ilvl="6" w:tplc="4D18E81C">
      <w:numFmt w:val="bullet"/>
      <w:lvlText w:val="•"/>
      <w:lvlJc w:val="left"/>
      <w:pPr>
        <w:ind w:left="6880" w:hanging="520"/>
      </w:pPr>
      <w:rPr>
        <w:rFonts w:hint="default"/>
        <w:lang w:val="pt-PT" w:eastAsia="en-US" w:bidi="ar-SA"/>
      </w:rPr>
    </w:lvl>
    <w:lvl w:ilvl="7" w:tplc="1DBC10BE">
      <w:numFmt w:val="bullet"/>
      <w:lvlText w:val="•"/>
      <w:lvlJc w:val="left"/>
      <w:pPr>
        <w:ind w:left="7630" w:hanging="520"/>
      </w:pPr>
      <w:rPr>
        <w:rFonts w:hint="default"/>
        <w:lang w:val="pt-PT" w:eastAsia="en-US" w:bidi="ar-SA"/>
      </w:rPr>
    </w:lvl>
    <w:lvl w:ilvl="8" w:tplc="C088C1AA">
      <w:numFmt w:val="bullet"/>
      <w:lvlText w:val="•"/>
      <w:lvlJc w:val="left"/>
      <w:pPr>
        <w:ind w:left="8380" w:hanging="52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44C8"/>
    <w:rsid w:val="00163B46"/>
    <w:rsid w:val="001A44C8"/>
    <w:rsid w:val="00C65766"/>
    <w:rsid w:val="00C66355"/>
    <w:rsid w:val="00C83B9C"/>
    <w:rsid w:val="00DD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3"/>
      <w:ind w:right="1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78" w:hanging="68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3"/>
      <w:ind w:right="1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78" w:hanging="6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barrado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substitutiva</vt:lpstr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substitutiva</dc:title>
  <dc:creator>cmbp</dc:creator>
  <cp:lastModifiedBy>cmbp</cp:lastModifiedBy>
  <cp:revision>2</cp:revision>
  <cp:lastPrinted>2023-10-05T18:53:00Z</cp:lastPrinted>
  <dcterms:created xsi:type="dcterms:W3CDTF">2023-10-05T19:01:00Z</dcterms:created>
  <dcterms:modified xsi:type="dcterms:W3CDTF">2023-10-05T19:01:00Z</dcterms:modified>
</cp:coreProperties>
</file>